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A03A">
      <w:pPr>
        <w:snapToGrid/>
        <w:spacing w:before="0" w:beforeAutospacing="0" w:after="0" w:afterAutospacing="0" w:line="480" w:lineRule="exact"/>
        <w:jc w:val="left"/>
        <w:textAlignment w:val="baseline"/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  <w:t>附件</w:t>
      </w:r>
    </w:p>
    <w:p w14:paraId="0AFDC647"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  <w:t>明溪县202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  <w:t>5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  <w:t>年一次性用工服务奖补花名册</w:t>
      </w:r>
    </w:p>
    <w:p w14:paraId="36230CC5">
      <w:pPr>
        <w:snapToGrid/>
        <w:spacing w:before="0" w:beforeAutospacing="0" w:after="0" w:afterAutospacing="0" w:line="480" w:lineRule="exact"/>
        <w:jc w:val="left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</w:t>
      </w:r>
    </w:p>
    <w:tbl>
      <w:tblPr>
        <w:tblStyle w:val="2"/>
        <w:tblpPr w:leftFromText="180" w:rightFromText="180" w:vertAnchor="text" w:horzAnchor="page" w:tblpX="1781" w:tblpY="266"/>
        <w:tblOverlap w:val="never"/>
        <w:tblW w:w="134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59"/>
        <w:gridCol w:w="2167"/>
        <w:gridCol w:w="1591"/>
        <w:gridCol w:w="1442"/>
        <w:gridCol w:w="1950"/>
        <w:gridCol w:w="1605"/>
        <w:gridCol w:w="1785"/>
        <w:gridCol w:w="1328"/>
      </w:tblGrid>
      <w:tr w14:paraId="26C0F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8561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E8AD6A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0D078F25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申请人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087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026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92C2429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引工</w:t>
            </w:r>
            <w:r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类别</w:t>
            </w:r>
          </w:p>
          <w:p w14:paraId="5C713DDA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559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133CAB8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引工人数</w:t>
            </w:r>
          </w:p>
          <w:p w14:paraId="1D732550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（人）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C21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务工企业名称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18A8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AE91C69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奖补标准</w:t>
            </w:r>
          </w:p>
          <w:p w14:paraId="6C544822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（元/人）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A9ED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A1E3299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拟奖补金额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（元）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2D27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69593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09DC006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F60BD0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石玉香</w:t>
            </w: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F140B00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35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******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******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*029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B6EE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普工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454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B05A60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福建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南方制药股份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2B23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A7C5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4000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18B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8D8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527C3F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BF9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C3C2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4A5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毕业年度高校毕业生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844F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C2CA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41A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C1C1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3265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1AE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AB2CA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1FC31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余美丽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325CF5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35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******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******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*525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FE4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普工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DB4A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E6076D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福建瑞博奥科技有限公司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56B07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466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4000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F465A3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EF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62A5BE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0CAD9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6D279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8D5BA8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C41F63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619BF7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33C47F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AEE6D2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9000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D788B1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10DA62E"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6838" w:h="11906"/>
      <w:pgMar w:top="1800" w:right="1440" w:bottom="1800" w:left="144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TQ3Nzg3MWI0Mjg3ZDIzNDNmODE3ZjcyZWM0OTIifQ=="/>
  </w:docVars>
  <w:rsids>
    <w:rsidRoot w:val="00000000"/>
    <w:rsid w:val="00B91B74"/>
    <w:rsid w:val="01666B7D"/>
    <w:rsid w:val="020B4566"/>
    <w:rsid w:val="0AEE0CA2"/>
    <w:rsid w:val="0E023B05"/>
    <w:rsid w:val="0EA24E7A"/>
    <w:rsid w:val="0EAA4EB7"/>
    <w:rsid w:val="0F850A2E"/>
    <w:rsid w:val="104257A8"/>
    <w:rsid w:val="13074CF4"/>
    <w:rsid w:val="1F15779E"/>
    <w:rsid w:val="214D32A8"/>
    <w:rsid w:val="22FE4E15"/>
    <w:rsid w:val="26AE4C63"/>
    <w:rsid w:val="26BE554B"/>
    <w:rsid w:val="28E65836"/>
    <w:rsid w:val="30CA4E30"/>
    <w:rsid w:val="31FF4D67"/>
    <w:rsid w:val="361663E6"/>
    <w:rsid w:val="39C115AA"/>
    <w:rsid w:val="42DD2708"/>
    <w:rsid w:val="456D50B3"/>
    <w:rsid w:val="48052261"/>
    <w:rsid w:val="49F56703"/>
    <w:rsid w:val="49F65C7F"/>
    <w:rsid w:val="4B4D5C87"/>
    <w:rsid w:val="5D5C40AA"/>
    <w:rsid w:val="5E936300"/>
    <w:rsid w:val="61DD776F"/>
    <w:rsid w:val="639553A8"/>
    <w:rsid w:val="6AC83FB6"/>
    <w:rsid w:val="6D371181"/>
    <w:rsid w:val="742037C2"/>
    <w:rsid w:val="757E4906"/>
    <w:rsid w:val="774206DD"/>
    <w:rsid w:val="780431C5"/>
    <w:rsid w:val="78E00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5"/>
    <w:link w:val="1"/>
    <w:autoRedefine/>
    <w:qFormat/>
    <w:uiPriority w:val="0"/>
    <w:rPr>
      <w:color w:val="333333"/>
    </w:rPr>
  </w:style>
  <w:style w:type="character" w:customStyle="1" w:styleId="5">
    <w:name w:val="NormalCharacter"/>
    <w:link w:val="1"/>
    <w:autoRedefine/>
    <w:semiHidden/>
    <w:qFormat/>
    <w:uiPriority w:val="0"/>
  </w:style>
  <w:style w:type="character" w:styleId="6">
    <w:name w:val="Emphasis"/>
    <w:basedOn w:val="5"/>
    <w:link w:val="1"/>
    <w:autoRedefine/>
    <w:qFormat/>
    <w:uiPriority w:val="0"/>
  </w:style>
  <w:style w:type="character" w:styleId="7">
    <w:name w:val="Hyperlink"/>
    <w:basedOn w:val="5"/>
    <w:link w:val="1"/>
    <w:autoRedefine/>
    <w:qFormat/>
    <w:uiPriority w:val="0"/>
    <w:rPr>
      <w:color w:val="333333"/>
    </w:rPr>
  </w:style>
  <w:style w:type="paragraph" w:customStyle="1" w:styleId="8">
    <w:name w:val="Heading1"/>
    <w:basedOn w:val="1"/>
    <w:next w:val="1"/>
    <w:autoRedefine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Calibri" w:hAnsi="Calibri" w:eastAsia="宋体"/>
      <w:b/>
      <w:kern w:val="44"/>
      <w:sz w:val="44"/>
      <w:szCs w:val="24"/>
      <w:lang w:val="en-US" w:eastAsia="zh-CN" w:bidi="ar-SA"/>
    </w:rPr>
  </w:style>
  <w:style w:type="table" w:customStyle="1" w:styleId="9">
    <w:name w:val="TableNormal"/>
    <w:autoRedefine/>
    <w:semiHidden/>
    <w:qFormat/>
    <w:uiPriority w:val="0"/>
  </w:style>
  <w:style w:type="paragraph" w:customStyle="1" w:styleId="10">
    <w:name w:val="HtmlNormal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table" w:customStyle="1" w:styleId="11">
    <w:name w:val="TableGrid"/>
    <w:basedOn w:val="9"/>
    <w:autoRedefine/>
    <w:qFormat/>
    <w:uiPriority w:val="0"/>
  </w:style>
  <w:style w:type="character" w:customStyle="1" w:styleId="12">
    <w:name w:val="UserStyle_0"/>
    <w:basedOn w:val="5"/>
    <w:link w:val="1"/>
    <w:autoRedefine/>
    <w:qFormat/>
    <w:uiPriority w:val="0"/>
  </w:style>
  <w:style w:type="character" w:customStyle="1" w:styleId="13">
    <w:name w:val="UserStyle_1"/>
    <w:basedOn w:val="5"/>
    <w:link w:val="1"/>
    <w:autoRedefine/>
    <w:qFormat/>
    <w:uiPriority w:val="0"/>
    <w:rPr>
      <w:color w:val="1080E6"/>
    </w:rPr>
  </w:style>
  <w:style w:type="character" w:customStyle="1" w:styleId="14">
    <w:name w:val="UserStyle_2"/>
    <w:basedOn w:val="5"/>
    <w:link w:val="1"/>
    <w:autoRedefine/>
    <w:qFormat/>
    <w:uiPriority w:val="0"/>
  </w:style>
  <w:style w:type="character" w:customStyle="1" w:styleId="15">
    <w:name w:val="UserStyle_3"/>
    <w:basedOn w:val="5"/>
    <w:link w:val="1"/>
    <w:autoRedefine/>
    <w:qFormat/>
    <w:uiPriority w:val="0"/>
    <w:rPr>
      <w:color w:val="999999"/>
    </w:rPr>
  </w:style>
  <w:style w:type="character" w:customStyle="1" w:styleId="16">
    <w:name w:val="UserStyle_4"/>
    <w:basedOn w:val="5"/>
    <w:link w:val="1"/>
    <w:autoRedefine/>
    <w:qFormat/>
    <w:uiPriority w:val="0"/>
    <w:rPr>
      <w:b/>
      <w:sz w:val="24"/>
      <w:szCs w:val="24"/>
    </w:rPr>
  </w:style>
  <w:style w:type="character" w:customStyle="1" w:styleId="17">
    <w:name w:val="UserStyle_5"/>
    <w:basedOn w:val="5"/>
    <w:link w:val="1"/>
    <w:autoRedefine/>
    <w:qFormat/>
    <w:uiPriority w:val="0"/>
    <w:rPr>
      <w:color w:val="999999"/>
    </w:rPr>
  </w:style>
  <w:style w:type="character" w:customStyle="1" w:styleId="18">
    <w:name w:val="UserStyle_6"/>
    <w:basedOn w:val="5"/>
    <w:link w:val="1"/>
    <w:autoRedefine/>
    <w:qFormat/>
    <w:uiPriority w:val="0"/>
  </w:style>
  <w:style w:type="character" w:customStyle="1" w:styleId="19">
    <w:name w:val="UserStyle_7"/>
    <w:basedOn w:val="5"/>
    <w:link w:val="1"/>
    <w:autoRedefine/>
    <w:qFormat/>
    <w:uiPriority w:val="0"/>
  </w:style>
  <w:style w:type="character" w:customStyle="1" w:styleId="20">
    <w:name w:val="UserStyle_8"/>
    <w:basedOn w:val="5"/>
    <w:link w:val="1"/>
    <w:autoRedefine/>
    <w:qFormat/>
    <w:uiPriority w:val="0"/>
  </w:style>
  <w:style w:type="character" w:customStyle="1" w:styleId="21">
    <w:name w:val="UserStyle_9"/>
    <w:basedOn w:val="5"/>
    <w:link w:val="1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</Words>
  <Characters>182</Characters>
  <TotalTime>42</TotalTime>
  <ScaleCrop>false</ScaleCrop>
  <LinksUpToDate>false</LinksUpToDate>
  <CharactersWithSpaces>238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2023-02-23T01:48:00Z</dcterms:created>
  <dc:creator>Administrator</dc:creator>
  <cp:lastModifiedBy>^_^</cp:lastModifiedBy>
  <cp:lastPrinted>2025-07-14T09:44:00Z</cp:lastPrinted>
  <dcterms:modified xsi:type="dcterms:W3CDTF">2025-07-17T00:19:50Z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3393B507D6DA4895BD9A1B92A64F07F3_13</vt:lpwstr>
  </property>
  <property fmtid="{D5CDD505-2E9C-101B-9397-08002B2CF9AE}" pid="4" name="KSOTemplateDocerSaveRecord">
    <vt:lpwstr>eyJoZGlkIjoiMjY4ODY3MjE0ZmVhYWNhZTUxN2QxODVmMDEwZDI4NjgiLCJ1c2VySWQiOiI0MjQyODY5MjUifQ==</vt:lpwstr>
  </property>
</Properties>
</file>